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D12" w:rsidRDefault="003F2D12" w:rsidP="003F2D12">
      <w:pPr>
        <w:jc w:val="center"/>
        <w:rPr>
          <w:rFonts w:cs="AF_Unizah"/>
          <w:b/>
          <w:bCs/>
          <w:sz w:val="40"/>
          <w:szCs w:val="40"/>
          <w:rtl/>
        </w:rPr>
      </w:pPr>
      <w:r>
        <w:rPr>
          <w:rFonts w:cs="AF_Unizah" w:hint="cs"/>
          <w:b/>
          <w:bCs/>
          <w:sz w:val="40"/>
          <w:szCs w:val="40"/>
          <w:rtl/>
        </w:rPr>
        <w:t xml:space="preserve">   " </w:t>
      </w:r>
      <w:r w:rsidRPr="002113C9">
        <w:rPr>
          <w:rFonts w:cs="AF_Unizah" w:hint="cs"/>
          <w:b/>
          <w:bCs/>
          <w:sz w:val="40"/>
          <w:szCs w:val="40"/>
          <w:rtl/>
        </w:rPr>
        <w:t>إلى من يهم</w:t>
      </w:r>
      <w:r>
        <w:rPr>
          <w:rFonts w:cs="AF_Unizah" w:hint="cs"/>
          <w:b/>
          <w:bCs/>
          <w:sz w:val="40"/>
          <w:szCs w:val="40"/>
          <w:rtl/>
        </w:rPr>
        <w:t>ه</w:t>
      </w:r>
      <w:r w:rsidRPr="002113C9">
        <w:rPr>
          <w:rFonts w:cs="AF_Unizah" w:hint="cs"/>
          <w:b/>
          <w:bCs/>
          <w:sz w:val="40"/>
          <w:szCs w:val="40"/>
          <w:rtl/>
        </w:rPr>
        <w:t xml:space="preserve"> الأمر</w:t>
      </w:r>
      <w:r>
        <w:rPr>
          <w:rFonts w:cs="AF_Unizah" w:hint="cs"/>
          <w:b/>
          <w:bCs/>
          <w:sz w:val="40"/>
          <w:szCs w:val="40"/>
          <w:rtl/>
        </w:rPr>
        <w:t xml:space="preserve"> "</w:t>
      </w:r>
    </w:p>
    <w:p w:rsidR="003F2D12" w:rsidRPr="002113C9" w:rsidRDefault="003F2D12" w:rsidP="003F2D12">
      <w:pPr>
        <w:jc w:val="center"/>
        <w:rPr>
          <w:rFonts w:cs="AF_Unizah"/>
          <w:b/>
          <w:bCs/>
          <w:sz w:val="40"/>
          <w:szCs w:val="40"/>
          <w:rtl/>
        </w:rPr>
      </w:pPr>
    </w:p>
    <w:p w:rsidR="003F2D12" w:rsidRPr="00FD3EDD" w:rsidRDefault="003F2D12" w:rsidP="003F2D12">
      <w:pPr>
        <w:jc w:val="center"/>
        <w:rPr>
          <w:rFonts w:cs="AL-Mohanad"/>
          <w:b/>
          <w:bCs/>
          <w:sz w:val="32"/>
          <w:szCs w:val="32"/>
          <w:rtl/>
        </w:rPr>
      </w:pPr>
      <w:r w:rsidRPr="00FD3EDD">
        <w:rPr>
          <w:rFonts w:cs="AL-Mohanad" w:hint="cs"/>
          <w:b/>
          <w:bCs/>
          <w:sz w:val="32"/>
          <w:szCs w:val="32"/>
          <w:rtl/>
        </w:rPr>
        <w:t>تشهد عمادة خدمة المجتمع والتعليم المستمر بجامعة تبوك</w:t>
      </w:r>
    </w:p>
    <w:p w:rsidR="003F2D12" w:rsidRPr="00CE71DE" w:rsidRDefault="003F2D12" w:rsidP="003F2D12">
      <w:pPr>
        <w:jc w:val="center"/>
        <w:rPr>
          <w:rFonts w:cs="AL-Mohanad"/>
          <w:b/>
          <w:bCs/>
          <w:sz w:val="36"/>
          <w:szCs w:val="36"/>
          <w:rtl/>
        </w:rPr>
      </w:pPr>
    </w:p>
    <w:p w:rsidR="003F2D12" w:rsidRPr="00A91C7B" w:rsidRDefault="003F2D12" w:rsidP="003F2D12">
      <w:pPr>
        <w:tabs>
          <w:tab w:val="left" w:pos="7020"/>
        </w:tabs>
        <w:bidi w:val="0"/>
        <w:jc w:val="center"/>
        <w:rPr>
          <w:rFonts w:cs="AF_Unizah"/>
          <w:sz w:val="36"/>
          <w:szCs w:val="28"/>
        </w:rPr>
      </w:pPr>
      <w:r w:rsidRPr="00AC3FEB">
        <w:rPr>
          <w:rFonts w:cs="AF_Unizah" w:hint="cs"/>
          <w:b/>
          <w:bCs/>
          <w:sz w:val="36"/>
          <w:szCs w:val="28"/>
          <w:rtl/>
        </w:rPr>
        <w:t xml:space="preserve">بأن </w:t>
      </w:r>
      <w:r>
        <w:rPr>
          <w:rFonts w:cs="AF_Unizah" w:hint="cs"/>
          <w:b/>
          <w:bCs/>
          <w:sz w:val="36"/>
          <w:szCs w:val="28"/>
          <w:rtl/>
        </w:rPr>
        <w:t>المتدربة</w:t>
      </w:r>
      <w:r>
        <w:rPr>
          <w:rFonts w:cs="AF_Unizah" w:hint="cs"/>
          <w:sz w:val="36"/>
          <w:szCs w:val="28"/>
          <w:rtl/>
        </w:rPr>
        <w:t xml:space="preserve">/                                         </w:t>
      </w:r>
      <w:r w:rsidRPr="00AC3FEB">
        <w:rPr>
          <w:rFonts w:cs="AF_Unizah" w:hint="cs"/>
          <w:b/>
          <w:bCs/>
          <w:sz w:val="36"/>
          <w:szCs w:val="28"/>
          <w:rtl/>
        </w:rPr>
        <w:t xml:space="preserve">رقم </w:t>
      </w:r>
      <w:r>
        <w:rPr>
          <w:rFonts w:cs="AF_Unizah" w:hint="cs"/>
          <w:b/>
          <w:bCs/>
          <w:sz w:val="36"/>
          <w:szCs w:val="28"/>
          <w:rtl/>
        </w:rPr>
        <w:t>ال</w:t>
      </w:r>
      <w:r w:rsidRPr="00AC3FEB">
        <w:rPr>
          <w:rFonts w:cs="AF_Unizah" w:hint="cs"/>
          <w:b/>
          <w:bCs/>
          <w:sz w:val="36"/>
          <w:szCs w:val="28"/>
          <w:rtl/>
        </w:rPr>
        <w:t xml:space="preserve">سجل </w:t>
      </w:r>
      <w:r>
        <w:rPr>
          <w:rFonts w:cs="AF_Unizah" w:hint="cs"/>
          <w:b/>
          <w:bCs/>
          <w:sz w:val="36"/>
          <w:szCs w:val="28"/>
          <w:rtl/>
        </w:rPr>
        <w:t>ال</w:t>
      </w:r>
      <w:r w:rsidRPr="00AC3FEB">
        <w:rPr>
          <w:rFonts w:cs="AF_Unizah" w:hint="cs"/>
          <w:b/>
          <w:bCs/>
          <w:sz w:val="36"/>
          <w:szCs w:val="28"/>
          <w:rtl/>
        </w:rPr>
        <w:t>مدني</w:t>
      </w:r>
      <w:r>
        <w:rPr>
          <w:rFonts w:cs="AF_Unizah" w:hint="cs"/>
          <w:sz w:val="36"/>
          <w:szCs w:val="28"/>
          <w:rtl/>
        </w:rPr>
        <w:t>/</w:t>
      </w:r>
      <w:r w:rsidRPr="00FD3EDD">
        <w:rPr>
          <w:rFonts w:cs="AF_Unizah" w:hint="cs"/>
          <w:sz w:val="36"/>
          <w:szCs w:val="28"/>
          <w:rtl/>
        </w:rPr>
        <w:t xml:space="preserve"> </w:t>
      </w:r>
    </w:p>
    <w:p w:rsidR="003F2D12" w:rsidRPr="007B2505" w:rsidRDefault="003F2D12" w:rsidP="003F2D12">
      <w:pPr>
        <w:tabs>
          <w:tab w:val="left" w:pos="7020"/>
        </w:tabs>
        <w:jc w:val="center"/>
        <w:rPr>
          <w:rFonts w:cs="AL-Mohanad"/>
          <w:i/>
          <w:iCs/>
          <w:sz w:val="36"/>
          <w:szCs w:val="28"/>
          <w:rtl/>
        </w:rPr>
      </w:pPr>
    </w:p>
    <w:p w:rsidR="003F2D12" w:rsidRDefault="00325B57" w:rsidP="00325B57">
      <w:pPr>
        <w:tabs>
          <w:tab w:val="left" w:pos="7020"/>
        </w:tabs>
        <w:spacing w:line="360" w:lineRule="auto"/>
        <w:jc w:val="center"/>
        <w:rPr>
          <w:rFonts w:ascii="Arial" w:hAnsi="Arial" w:cs="AL-Mohanad"/>
          <w:sz w:val="28"/>
          <w:szCs w:val="28"/>
          <w:rtl/>
        </w:rPr>
      </w:pPr>
      <w:r>
        <w:rPr>
          <w:rFonts w:ascii="Arial" w:hAnsi="Arial" w:cs="AL-Mohanad" w:hint="cs"/>
          <w:sz w:val="28"/>
          <w:szCs w:val="28"/>
          <w:rtl/>
        </w:rPr>
        <w:t>بأن المذكور أعلاه هو أحد</w:t>
      </w:r>
      <w:r w:rsidR="003F2D12" w:rsidRPr="00FD3EDD">
        <w:rPr>
          <w:rFonts w:ascii="Arial" w:hAnsi="Arial" w:cs="AL-Mohanad"/>
          <w:sz w:val="28"/>
          <w:szCs w:val="28"/>
          <w:rtl/>
        </w:rPr>
        <w:t xml:space="preserve"> </w:t>
      </w:r>
      <w:r w:rsidR="003F2D12">
        <w:rPr>
          <w:rFonts w:ascii="Arial" w:hAnsi="Arial" w:cs="AL-Mohanad" w:hint="cs"/>
          <w:sz w:val="28"/>
          <w:szCs w:val="28"/>
          <w:rtl/>
        </w:rPr>
        <w:t>المتدرب</w:t>
      </w:r>
      <w:r>
        <w:rPr>
          <w:rFonts w:ascii="Arial" w:hAnsi="Arial" w:cs="AL-Mohanad" w:hint="cs"/>
          <w:sz w:val="28"/>
          <w:szCs w:val="28"/>
          <w:rtl/>
        </w:rPr>
        <w:t xml:space="preserve">ين </w:t>
      </w:r>
      <w:r w:rsidR="003F2D12">
        <w:rPr>
          <w:rFonts w:ascii="Arial" w:hAnsi="Arial" w:cs="AL-Mohanad" w:hint="cs"/>
          <w:sz w:val="28"/>
          <w:szCs w:val="28"/>
          <w:rtl/>
        </w:rPr>
        <w:t>المنتظم</w:t>
      </w:r>
      <w:r>
        <w:rPr>
          <w:rFonts w:ascii="Arial" w:hAnsi="Arial" w:cs="AL-Mohanad" w:hint="cs"/>
          <w:sz w:val="28"/>
          <w:szCs w:val="28"/>
          <w:rtl/>
        </w:rPr>
        <w:t>ين</w:t>
      </w:r>
      <w:r w:rsidR="003F2D12">
        <w:rPr>
          <w:rFonts w:ascii="Arial" w:hAnsi="Arial" w:cs="AL-Mohanad" w:hint="cs"/>
          <w:sz w:val="28"/>
          <w:szCs w:val="28"/>
          <w:rtl/>
        </w:rPr>
        <w:t xml:space="preserve"> في </w:t>
      </w:r>
      <w:bookmarkStart w:id="0" w:name="_GoBack"/>
      <w:bookmarkEnd w:id="0"/>
      <w:r>
        <w:rPr>
          <w:rFonts w:ascii="Arial" w:hAnsi="Arial" w:cs="AL-Mohanad" w:hint="cs"/>
          <w:sz w:val="28"/>
          <w:szCs w:val="28"/>
          <w:rtl/>
        </w:rPr>
        <w:t>برنامج ............</w:t>
      </w:r>
      <w:r w:rsidR="003F2D12">
        <w:rPr>
          <w:rFonts w:ascii="Arial" w:hAnsi="Arial" w:cs="AL-Mohanad" w:hint="cs"/>
          <w:sz w:val="28"/>
          <w:szCs w:val="28"/>
          <w:rtl/>
        </w:rPr>
        <w:t xml:space="preserve">                 خلال الفترة المسائية من الساعة   </w:t>
      </w:r>
    </w:p>
    <w:p w:rsidR="003F2D12" w:rsidRPr="00FD3EDD" w:rsidRDefault="003F2D12" w:rsidP="003F2D12">
      <w:pPr>
        <w:tabs>
          <w:tab w:val="left" w:pos="7020"/>
        </w:tabs>
        <w:spacing w:line="360" w:lineRule="auto"/>
        <w:rPr>
          <w:rFonts w:ascii="Arial" w:hAnsi="Arial" w:cs="AL-Mohanad"/>
          <w:sz w:val="28"/>
          <w:szCs w:val="28"/>
          <w:rtl/>
        </w:rPr>
      </w:pPr>
    </w:p>
    <w:p w:rsidR="003F2D12" w:rsidRPr="00AC3FEB" w:rsidRDefault="003F2D12" w:rsidP="003F2D12">
      <w:pPr>
        <w:tabs>
          <w:tab w:val="left" w:pos="7020"/>
        </w:tabs>
        <w:spacing w:line="36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  <w:r w:rsidRPr="00AC3FEB">
        <w:rPr>
          <w:rFonts w:ascii="Arial" w:hAnsi="Arial" w:cs="AL-Mohanad"/>
          <w:b/>
          <w:bCs/>
          <w:sz w:val="28"/>
          <w:szCs w:val="28"/>
          <w:rtl/>
        </w:rPr>
        <w:t xml:space="preserve">وقد أعطيت هذا المشهد بناء على طلبها دون أدنى مسؤولية </w:t>
      </w:r>
    </w:p>
    <w:p w:rsidR="003F2D12" w:rsidRPr="00AC3FEB" w:rsidRDefault="003F2D12" w:rsidP="003F2D12">
      <w:pPr>
        <w:tabs>
          <w:tab w:val="left" w:pos="7020"/>
        </w:tabs>
        <w:spacing w:line="36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  <w:r w:rsidRPr="00AC3FEB">
        <w:rPr>
          <w:rFonts w:ascii="Arial" w:hAnsi="Arial" w:cs="AL-Mohanad"/>
          <w:b/>
          <w:bCs/>
          <w:sz w:val="28"/>
          <w:szCs w:val="28"/>
          <w:rtl/>
        </w:rPr>
        <w:t>على عمادة خدمة المجتمع والتعليم المستمر</w:t>
      </w:r>
      <w:r w:rsidRPr="00AC3FEB">
        <w:rPr>
          <w:rFonts w:ascii="Arial" w:hAnsi="Arial" w:cs="AL-Mohanad" w:hint="cs"/>
          <w:b/>
          <w:bCs/>
          <w:sz w:val="28"/>
          <w:szCs w:val="28"/>
          <w:rtl/>
        </w:rPr>
        <w:t>.</w:t>
      </w:r>
    </w:p>
    <w:p w:rsidR="003F2D12" w:rsidRPr="00CE71DE" w:rsidRDefault="003F2D12" w:rsidP="003F2D12">
      <w:pPr>
        <w:tabs>
          <w:tab w:val="left" w:pos="7020"/>
        </w:tabs>
        <w:spacing w:line="36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3F2D12" w:rsidRDefault="003F2D12" w:rsidP="003F2D12">
      <w:pPr>
        <w:rPr>
          <w:rFonts w:ascii="Arial" w:hAnsi="Arial" w:cs="AL-Mohanad"/>
          <w:b/>
          <w:bCs/>
          <w:sz w:val="28"/>
          <w:szCs w:val="28"/>
          <w:rtl/>
        </w:rPr>
      </w:pPr>
    </w:p>
    <w:p w:rsidR="003F2D12" w:rsidRPr="00C92564" w:rsidRDefault="00FA30B1" w:rsidP="00325B57">
      <w:pPr>
        <w:jc w:val="right"/>
        <w:rPr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>منسق البرنامج</w:t>
      </w:r>
      <w:r w:rsidR="003F2D12" w:rsidRPr="00C92564">
        <w:rPr>
          <w:b/>
          <w:bCs/>
          <w:szCs w:val="28"/>
          <w:rtl/>
        </w:rPr>
        <w:t xml:space="preserve"> </w:t>
      </w:r>
    </w:p>
    <w:p w:rsidR="003F2D12" w:rsidRDefault="003F2D12" w:rsidP="003F2D12">
      <w:pPr>
        <w:jc w:val="right"/>
        <w:rPr>
          <w:rFonts w:cs="AL-Mohanad"/>
          <w:b/>
          <w:bCs/>
          <w:szCs w:val="28"/>
          <w:rtl/>
        </w:rPr>
      </w:pPr>
    </w:p>
    <w:p w:rsidR="00FA30B1" w:rsidRDefault="003F2D12" w:rsidP="00FA30B1">
      <w:pPr>
        <w:jc w:val="center"/>
        <w:rPr>
          <w:rFonts w:cs="AL-Mohanad"/>
          <w:b/>
          <w:bCs/>
          <w:szCs w:val="28"/>
          <w:rtl/>
        </w:rPr>
      </w:pPr>
      <w:r>
        <w:rPr>
          <w:rFonts w:cs="AF_Unizah"/>
          <w:b/>
          <w:bCs/>
          <w:sz w:val="36"/>
          <w:szCs w:val="36"/>
          <w:rtl/>
        </w:rPr>
        <w:tab/>
      </w:r>
      <w:r w:rsidR="00FA30B1">
        <w:rPr>
          <w:rFonts w:cs="AF_Unizah" w:hint="cs"/>
          <w:b/>
          <w:bCs/>
          <w:sz w:val="36"/>
          <w:szCs w:val="36"/>
          <w:rtl/>
        </w:rPr>
        <w:t xml:space="preserve">                                                   </w:t>
      </w:r>
      <w:r w:rsidR="00FA30B1">
        <w:rPr>
          <w:rFonts w:cs="AL-Mohanad" w:hint="cs"/>
          <w:b/>
          <w:bCs/>
          <w:szCs w:val="28"/>
          <w:rtl/>
        </w:rPr>
        <w:t>أ/</w:t>
      </w:r>
    </w:p>
    <w:p w:rsidR="003F2D12" w:rsidRDefault="003F2D12" w:rsidP="003F2D12">
      <w:pPr>
        <w:tabs>
          <w:tab w:val="left" w:pos="6180"/>
        </w:tabs>
        <w:rPr>
          <w:rFonts w:cs="AF_Unizah"/>
          <w:b/>
          <w:bCs/>
          <w:sz w:val="36"/>
          <w:szCs w:val="36"/>
          <w:rtl/>
        </w:rPr>
      </w:pPr>
      <w:r>
        <w:rPr>
          <w:rFonts w:cs="AF_Unizah" w:hint="cs"/>
          <w:b/>
          <w:bCs/>
          <w:sz w:val="36"/>
          <w:szCs w:val="36"/>
          <w:rtl/>
        </w:rPr>
        <w:t xml:space="preserve"> </w:t>
      </w:r>
    </w:p>
    <w:p w:rsidR="00AA3A5B" w:rsidRDefault="00AA3A5B"/>
    <w:sectPr w:rsidR="00AA3A5B" w:rsidSect="006A4A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Unizah"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12"/>
    <w:rsid w:val="00325B57"/>
    <w:rsid w:val="003F2D12"/>
    <w:rsid w:val="006A4A5D"/>
    <w:rsid w:val="00AA3A5B"/>
    <w:rsid w:val="00FA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EC655E"/>
  <w15:chartTrackingRefBased/>
  <w15:docId w15:val="{010A9BD2-678E-4224-B5C0-21AD9E52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D1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Faizah S. Aied Al Balawy</dc:creator>
  <cp:keywords/>
  <dc:description/>
  <cp:lastModifiedBy>Faizah S. Aied Al Balawy</cp:lastModifiedBy>
  <cp:revision>4</cp:revision>
  <dcterms:created xsi:type="dcterms:W3CDTF">2019-02-07T07:51:00Z</dcterms:created>
  <dcterms:modified xsi:type="dcterms:W3CDTF">2019-02-07T09:39:00Z</dcterms:modified>
</cp:coreProperties>
</file>